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keepNext w:val="0"/>
        <w:keepLines w:val="0"/>
        <w:widowControl w:val="0"/>
        <w:suppressLineNumbers w:val="0"/>
        <w:snapToGrid w:val="0"/>
        <w:spacing w:before="0" w:beforeAutospacing="0" w:after="0" w:afterAutospacing="0" w:line="600" w:lineRule="exact"/>
        <w:ind w:right="0"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本人已认真阅读《</w:t>
      </w:r>
      <w:r>
        <w:rPr>
          <w:rFonts w:hint="eastAsia" w:ascii="仿宋" w:hAnsi="仿宋" w:eastAsia="仿宋" w:cs="仿宋"/>
          <w:b w:val="0"/>
          <w:bCs w:val="0"/>
          <w:sz w:val="32"/>
          <w:szCs w:val="32"/>
          <w:lang w:val="en-US" w:eastAsia="zh-CN"/>
        </w:rPr>
        <w:t>镶黄旗2024年面向社会公开招聘幼儿保教人员简章</w:t>
      </w:r>
      <w:r>
        <w:rPr>
          <w:rFonts w:hint="default" w:ascii="Times New Roman" w:hAnsi="Times New Roman" w:eastAsia="仿宋"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w:t>
      </w:r>
      <w:bookmarkStart w:id="0" w:name="_GoBack"/>
      <w:bookmarkEnd w:id="0"/>
      <w:r>
        <w:rPr>
          <w:rFonts w:hint="default" w:ascii="Times New Roman" w:hAnsi="Times New Roman" w:eastAsia="仿宋" w:cs="Times New Roman"/>
          <w:color w:val="auto"/>
          <w:sz w:val="32"/>
          <w:szCs w:val="32"/>
          <w:lang w:val="en-US" w:eastAsia="zh-CN"/>
        </w:rPr>
        <w:t>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NzAwMzM3MDdhZGVkNGIxMjdhMTFmYjYzZWQwZDkifQ=="/>
  </w:docVars>
  <w:rsids>
    <w:rsidRoot w:val="27111FF4"/>
    <w:rsid w:val="00936E25"/>
    <w:rsid w:val="0619504F"/>
    <w:rsid w:val="07AE2251"/>
    <w:rsid w:val="0B814A56"/>
    <w:rsid w:val="0B9C6225"/>
    <w:rsid w:val="0C650E67"/>
    <w:rsid w:val="15A94962"/>
    <w:rsid w:val="1D2D5472"/>
    <w:rsid w:val="1DD7559C"/>
    <w:rsid w:val="21914334"/>
    <w:rsid w:val="24183987"/>
    <w:rsid w:val="27111FF4"/>
    <w:rsid w:val="2A0C4750"/>
    <w:rsid w:val="2FB25DDA"/>
    <w:rsid w:val="30711333"/>
    <w:rsid w:val="326A65D2"/>
    <w:rsid w:val="36754B93"/>
    <w:rsid w:val="37BB51C4"/>
    <w:rsid w:val="3CA529CF"/>
    <w:rsid w:val="44E40184"/>
    <w:rsid w:val="4D9F754F"/>
    <w:rsid w:val="50722D7F"/>
    <w:rsid w:val="57715B3F"/>
    <w:rsid w:val="5A7A7A59"/>
    <w:rsid w:val="5DCF7358"/>
    <w:rsid w:val="60A2464A"/>
    <w:rsid w:val="68DD3DD3"/>
    <w:rsid w:val="695C2B94"/>
    <w:rsid w:val="6CB237EB"/>
    <w:rsid w:val="74F72AF0"/>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3">
    <w:name w:val="Body Text Indent"/>
    <w:basedOn w:val="1"/>
    <w:next w:val="4"/>
    <w:autoRedefine/>
    <w:qFormat/>
    <w:uiPriority w:val="0"/>
    <w:pPr>
      <w:spacing w:after="120"/>
      <w:ind w:left="420" w:leftChars="200"/>
    </w:pPr>
  </w:style>
  <w:style w:type="paragraph" w:styleId="4">
    <w:name w:val="Body Text First Indent 2"/>
    <w:basedOn w:val="3"/>
    <w:autoRedefine/>
    <w:qFormat/>
    <w:uiPriority w:val="0"/>
    <w:pPr>
      <w:ind w:firstLine="420" w:firstLineChars="200"/>
    </w:pPr>
    <w:rPr>
      <w:rFonts w:ascii="Times New Roman" w:hAnsi="Times New Roman"/>
    </w:rPr>
  </w:style>
  <w:style w:type="paragraph" w:styleId="5">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349</Characters>
  <Lines>0</Lines>
  <Paragraphs>0</Paragraphs>
  <TotalTime>1</TotalTime>
  <ScaleCrop>false</ScaleCrop>
  <LinksUpToDate>false</LinksUpToDate>
  <CharactersWithSpaces>392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NTKO</cp:lastModifiedBy>
  <cp:lastPrinted>2022-12-15T08:00:00Z</cp:lastPrinted>
  <dcterms:modified xsi:type="dcterms:W3CDTF">2024-04-03T01:09:41Z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4088FA366615458E9AFD88D4C44BBE9B_13</vt:lpwstr>
  </property>
</Properties>
</file>